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F" w:rsidRPr="00AA56A9" w:rsidRDefault="0053391F" w:rsidP="0053391F">
      <w:pPr>
        <w:spacing w:line="276" w:lineRule="auto"/>
        <w:ind w:right="-58"/>
        <w:jc w:val="center"/>
        <w:rPr>
          <w:b/>
          <w:sz w:val="28"/>
        </w:rPr>
      </w:pPr>
      <w:r w:rsidRPr="00AA56A9">
        <w:rPr>
          <w:b/>
          <w:sz w:val="28"/>
        </w:rPr>
        <w:t>ОБЩЕСТВЕННАЯ ОРГАНИЗАЦИЯ ФЕДЕРАЦИЯ ПРОФСОЮЗОВ НОВОСИБИРСКОЙ ОБЛАСТИ</w:t>
      </w:r>
    </w:p>
    <w:p w:rsidR="0053391F" w:rsidRPr="00AA56A9" w:rsidRDefault="0053391F" w:rsidP="0053391F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</w:rPr>
      </w:pPr>
    </w:p>
    <w:p w:rsidR="0053391F" w:rsidRPr="00AA56A9" w:rsidRDefault="0053391F" w:rsidP="0053391F">
      <w:pPr>
        <w:keepNext/>
        <w:spacing w:line="276" w:lineRule="auto"/>
        <w:ind w:right="-58"/>
        <w:jc w:val="center"/>
        <w:outlineLvl w:val="0"/>
        <w:rPr>
          <w:b/>
          <w:sz w:val="28"/>
        </w:rPr>
      </w:pPr>
      <w:r w:rsidRPr="00AA56A9">
        <w:rPr>
          <w:b/>
          <w:sz w:val="28"/>
        </w:rPr>
        <w:t>ПРЕЗИДИУМ</w:t>
      </w:r>
    </w:p>
    <w:p w:rsidR="0053391F" w:rsidRPr="00AA56A9" w:rsidRDefault="0053391F" w:rsidP="0053391F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  <w:sz w:val="24"/>
        </w:rPr>
      </w:pPr>
    </w:p>
    <w:p w:rsidR="0053391F" w:rsidRPr="00AA56A9" w:rsidRDefault="0053391F" w:rsidP="0053391F">
      <w:pPr>
        <w:keepNext/>
        <w:spacing w:line="276" w:lineRule="auto"/>
        <w:ind w:right="-58"/>
        <w:jc w:val="center"/>
        <w:outlineLvl w:val="1"/>
        <w:rPr>
          <w:b/>
          <w:sz w:val="28"/>
        </w:rPr>
      </w:pPr>
      <w:r w:rsidRPr="00AA56A9">
        <w:rPr>
          <w:b/>
          <w:sz w:val="28"/>
        </w:rPr>
        <w:t>ПОСТАНОВЛЕНИЕ</w:t>
      </w:r>
    </w:p>
    <w:p w:rsidR="0053391F" w:rsidRPr="00AA56A9" w:rsidRDefault="0053391F" w:rsidP="0053391F">
      <w:pPr>
        <w:keepNext/>
        <w:spacing w:line="276" w:lineRule="auto"/>
        <w:ind w:right="-58"/>
        <w:outlineLvl w:val="2"/>
      </w:pPr>
    </w:p>
    <w:p w:rsidR="0053391F" w:rsidRPr="00AA56A9" w:rsidRDefault="0053391F" w:rsidP="0053391F">
      <w:pPr>
        <w:keepNext/>
        <w:spacing w:line="276" w:lineRule="auto"/>
        <w:ind w:right="140"/>
        <w:outlineLvl w:val="2"/>
        <w:rPr>
          <w:b/>
          <w:sz w:val="28"/>
        </w:rPr>
      </w:pPr>
      <w:r w:rsidRPr="0053391F">
        <w:rPr>
          <w:b/>
          <w:sz w:val="28"/>
        </w:rPr>
        <w:t>2</w:t>
      </w:r>
      <w:r>
        <w:rPr>
          <w:b/>
          <w:sz w:val="28"/>
        </w:rPr>
        <w:t>2</w:t>
      </w:r>
      <w:r w:rsidRPr="00AA56A9">
        <w:rPr>
          <w:b/>
          <w:sz w:val="28"/>
        </w:rPr>
        <w:t>.0</w:t>
      </w:r>
      <w:r w:rsidRPr="0053391F">
        <w:rPr>
          <w:b/>
          <w:sz w:val="28"/>
        </w:rPr>
        <w:t>5</w:t>
      </w:r>
      <w:r>
        <w:rPr>
          <w:b/>
          <w:sz w:val="28"/>
        </w:rPr>
        <w:t>.2014</w:t>
      </w:r>
      <w:r w:rsidRPr="00AA56A9">
        <w:rPr>
          <w:b/>
          <w:sz w:val="28"/>
        </w:rPr>
        <w:t xml:space="preserve">г.                                                 </w:t>
      </w:r>
      <w:r w:rsidRPr="00AA56A9">
        <w:rPr>
          <w:b/>
          <w:sz w:val="28"/>
        </w:rPr>
        <w:tab/>
      </w:r>
      <w:r w:rsidRPr="00AA56A9">
        <w:rPr>
          <w:b/>
          <w:sz w:val="28"/>
        </w:rPr>
        <w:tab/>
        <w:t xml:space="preserve">  </w:t>
      </w:r>
      <w:r w:rsidRPr="00AA56A9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                       № </w:t>
      </w:r>
      <w:r w:rsidR="00F44510">
        <w:rPr>
          <w:b/>
          <w:sz w:val="28"/>
        </w:rPr>
        <w:t>30-4</w:t>
      </w:r>
    </w:p>
    <w:p w:rsidR="0053391F" w:rsidRPr="00AA56A9" w:rsidRDefault="0053391F" w:rsidP="0053391F">
      <w:pPr>
        <w:keepNext/>
        <w:spacing w:line="276" w:lineRule="auto"/>
        <w:ind w:right="140"/>
        <w:jc w:val="center"/>
        <w:outlineLvl w:val="2"/>
        <w:rPr>
          <w:b/>
          <w:sz w:val="28"/>
        </w:rPr>
      </w:pPr>
    </w:p>
    <w:p w:rsidR="0053391F" w:rsidRPr="00AA56A9" w:rsidRDefault="0053391F" w:rsidP="0053391F">
      <w:pPr>
        <w:spacing w:line="276" w:lineRule="auto"/>
        <w:ind w:right="-58"/>
        <w:jc w:val="center"/>
        <w:rPr>
          <w:b/>
          <w:sz w:val="28"/>
        </w:rPr>
      </w:pPr>
      <w:r w:rsidRPr="00AA56A9">
        <w:rPr>
          <w:b/>
          <w:sz w:val="28"/>
        </w:rPr>
        <w:t>г. Новосибирск</w:t>
      </w:r>
    </w:p>
    <w:p w:rsidR="0053391F" w:rsidRPr="0053391F" w:rsidRDefault="0053391F" w:rsidP="0053391F">
      <w:pPr>
        <w:spacing w:line="276" w:lineRule="auto"/>
        <w:ind w:right="-58"/>
        <w:jc w:val="both"/>
        <w:rPr>
          <w:b/>
          <w:sz w:val="28"/>
        </w:rPr>
      </w:pPr>
    </w:p>
    <w:p w:rsidR="0053391F" w:rsidRDefault="0053391F" w:rsidP="0053391F">
      <w:pPr>
        <w:pStyle w:val="a6"/>
        <w:spacing w:line="276" w:lineRule="auto"/>
        <w:ind w:left="0" w:right="-2"/>
        <w:jc w:val="both"/>
        <w:rPr>
          <w:b/>
          <w:sz w:val="28"/>
          <w:szCs w:val="28"/>
          <w:lang w:eastAsia="en-US"/>
        </w:rPr>
      </w:pPr>
      <w:r w:rsidRPr="00EE1C72">
        <w:rPr>
          <w:b/>
          <w:sz w:val="28"/>
          <w:szCs w:val="28"/>
          <w:lang w:eastAsia="en-US"/>
        </w:rPr>
        <w:t xml:space="preserve">Об итогах </w:t>
      </w:r>
      <w:r>
        <w:rPr>
          <w:b/>
          <w:sz w:val="28"/>
          <w:szCs w:val="28"/>
          <w:lang w:eastAsia="en-US"/>
        </w:rPr>
        <w:t xml:space="preserve">проведения </w:t>
      </w:r>
    </w:p>
    <w:p w:rsidR="0053391F" w:rsidRPr="00EE1C72" w:rsidRDefault="0053391F" w:rsidP="0053391F">
      <w:pPr>
        <w:pStyle w:val="a6"/>
        <w:spacing w:line="276" w:lineRule="auto"/>
        <w:ind w:left="0" w:right="-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первомайской акции</w:t>
      </w:r>
      <w:r w:rsidRPr="00EE1C72">
        <w:rPr>
          <w:b/>
          <w:sz w:val="28"/>
          <w:szCs w:val="28"/>
          <w:lang w:eastAsia="en-US"/>
        </w:rPr>
        <w:t xml:space="preserve"> профсоюзов </w:t>
      </w:r>
    </w:p>
    <w:p w:rsidR="0053391F" w:rsidRPr="00EE1C72" w:rsidRDefault="0053391F" w:rsidP="0053391F">
      <w:pPr>
        <w:pStyle w:val="a6"/>
        <w:spacing w:line="276" w:lineRule="auto"/>
        <w:ind w:left="0" w:right="-2"/>
        <w:jc w:val="both"/>
        <w:rPr>
          <w:b/>
          <w:sz w:val="28"/>
          <w:szCs w:val="28"/>
          <w:lang w:eastAsia="en-US"/>
        </w:rPr>
      </w:pPr>
      <w:r w:rsidRPr="00EE1C72">
        <w:rPr>
          <w:b/>
          <w:sz w:val="28"/>
          <w:szCs w:val="28"/>
          <w:lang w:eastAsia="en-US"/>
        </w:rPr>
        <w:t>«Достойный труд – справедливая зарплата!»</w:t>
      </w:r>
    </w:p>
    <w:p w:rsidR="0053391F" w:rsidRDefault="0053391F" w:rsidP="0053391F">
      <w:pPr>
        <w:spacing w:line="276" w:lineRule="auto"/>
        <w:ind w:right="-58"/>
        <w:jc w:val="both"/>
        <w:rPr>
          <w:b/>
          <w:sz w:val="28"/>
        </w:rPr>
      </w:pPr>
    </w:p>
    <w:p w:rsidR="0053391F" w:rsidRDefault="0053391F" w:rsidP="0053391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постановлением Пре</w:t>
      </w:r>
      <w:r w:rsidR="00F44510">
        <w:rPr>
          <w:sz w:val="28"/>
        </w:rPr>
        <w:t>зидиума ОО ФП НСО от 20.03.2014</w:t>
      </w:r>
      <w:r>
        <w:rPr>
          <w:sz w:val="28"/>
        </w:rPr>
        <w:t>г. № 29-</w:t>
      </w:r>
      <w:r w:rsidRPr="00B00B1F">
        <w:rPr>
          <w:sz w:val="28"/>
        </w:rPr>
        <w:t>1</w:t>
      </w:r>
      <w:r>
        <w:rPr>
          <w:sz w:val="28"/>
        </w:rPr>
        <w:t xml:space="preserve"> «</w:t>
      </w:r>
      <w:r w:rsidRPr="00095ACE">
        <w:rPr>
          <w:sz w:val="28"/>
          <w:szCs w:val="28"/>
        </w:rPr>
        <w:t>О первомайской акции</w:t>
      </w:r>
      <w:r>
        <w:rPr>
          <w:sz w:val="28"/>
          <w:szCs w:val="28"/>
        </w:rPr>
        <w:t xml:space="preserve"> </w:t>
      </w:r>
      <w:r w:rsidRPr="00095ACE">
        <w:rPr>
          <w:sz w:val="28"/>
          <w:szCs w:val="28"/>
        </w:rPr>
        <w:t>профсоюзов в 2014 году</w:t>
      </w:r>
      <w:r w:rsidRPr="00FF0B2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в Новосибирской области </w:t>
      </w:r>
      <w:r w:rsidRPr="00953F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мероприятиях, посвященных первомайской акции профсоюзов «Достойный труд – справедливая зарплата!» </w:t>
      </w:r>
      <w:r>
        <w:rPr>
          <w:sz w:val="28"/>
        </w:rPr>
        <w:t xml:space="preserve">по данным территориальных организаций профсоюзов приняли участие </w:t>
      </w:r>
      <w:r w:rsidRPr="00095ACE">
        <w:rPr>
          <w:sz w:val="28"/>
        </w:rPr>
        <w:t>32</w:t>
      </w:r>
      <w:r>
        <w:rPr>
          <w:sz w:val="28"/>
        </w:rPr>
        <w:t>2</w:t>
      </w:r>
      <w:r w:rsidRPr="00095ACE">
        <w:rPr>
          <w:sz w:val="28"/>
        </w:rPr>
        <w:t>01</w:t>
      </w:r>
      <w:r>
        <w:rPr>
          <w:sz w:val="28"/>
        </w:rPr>
        <w:t xml:space="preserve"> человека, в том числе 4260 молодежи. </w:t>
      </w:r>
    </w:p>
    <w:p w:rsidR="0053391F" w:rsidRDefault="0053391F" w:rsidP="0053391F">
      <w:pPr>
        <w:pStyle w:val="a3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 мая 2014 года митинги, в которых приняли участие представители профсоюзных организаций,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F44510">
        <w:rPr>
          <w:sz w:val="28"/>
        </w:rPr>
        <w:t xml:space="preserve"> </w:t>
      </w:r>
      <w:r>
        <w:rPr>
          <w:sz w:val="28"/>
        </w:rPr>
        <w:t xml:space="preserve">Новосибирске проходили на трех площадках: </w:t>
      </w:r>
      <w:proofErr w:type="gramStart"/>
      <w:r>
        <w:rPr>
          <w:sz w:val="28"/>
        </w:rPr>
        <w:t>Центральном</w:t>
      </w:r>
      <w:proofErr w:type="gramEnd"/>
      <w:r>
        <w:rPr>
          <w:sz w:val="28"/>
        </w:rPr>
        <w:t xml:space="preserve">, Первомайском и Советском районах. Наиболее массовым был </w:t>
      </w:r>
      <w:r>
        <w:rPr>
          <w:sz w:val="28"/>
          <w:szCs w:val="28"/>
        </w:rPr>
        <w:t>общегородской митинг на площадке перед Новосибирским государственным академическим театром оперы и балета. По официальным данным в общегородском митинге, объединившим представителей политических партий, общественных объединений, молодежных организаций, приняли участие порядка 12 тысяч человек.</w:t>
      </w:r>
    </w:p>
    <w:p w:rsidR="0053391F" w:rsidRDefault="0053391F" w:rsidP="005339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 4500 членов профсоюзов -</w:t>
      </w:r>
      <w:r w:rsidRPr="007A0B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27 членских организаций ОО ФП НСО - вышли на  митинг под лозунгом «Достойный труд</w:t>
      </w:r>
      <w:r w:rsidRPr="00D22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справедливая зарплата!» </w:t>
      </w:r>
    </w:p>
    <w:p w:rsidR="0053391F" w:rsidRDefault="0053391F" w:rsidP="0053391F">
      <w:pPr>
        <w:pStyle w:val="a3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массовое участие в общегородском митинге приняли территориальные организации профсоюзов работников на</w:t>
      </w:r>
      <w:r w:rsidRPr="006C3921">
        <w:rPr>
          <w:sz w:val="28"/>
          <w:szCs w:val="28"/>
        </w:rPr>
        <w:t>родного образования и науки РФ</w:t>
      </w:r>
      <w:r>
        <w:rPr>
          <w:sz w:val="28"/>
          <w:szCs w:val="28"/>
        </w:rPr>
        <w:t xml:space="preserve"> (593),</w:t>
      </w:r>
      <w:r w:rsidRPr="00546590">
        <w:rPr>
          <w:sz w:val="28"/>
          <w:szCs w:val="28"/>
        </w:rPr>
        <w:t xml:space="preserve"> </w:t>
      </w:r>
      <w:r w:rsidRPr="006C392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(510), государственных учреждений и общественного обслуживания РФ (380), </w:t>
      </w:r>
      <w:r w:rsidRPr="006C3921">
        <w:rPr>
          <w:sz w:val="28"/>
          <w:szCs w:val="28"/>
        </w:rPr>
        <w:t>здравоохранения РФ</w:t>
      </w:r>
      <w:r>
        <w:rPr>
          <w:sz w:val="28"/>
          <w:szCs w:val="28"/>
        </w:rPr>
        <w:t xml:space="preserve"> (380), </w:t>
      </w:r>
      <w:r w:rsidRPr="006C3921">
        <w:rPr>
          <w:sz w:val="28"/>
          <w:szCs w:val="28"/>
        </w:rPr>
        <w:t xml:space="preserve">радиоэлектронной промышленности </w:t>
      </w:r>
      <w:r>
        <w:rPr>
          <w:sz w:val="28"/>
          <w:szCs w:val="28"/>
        </w:rPr>
        <w:t xml:space="preserve">(229), </w:t>
      </w:r>
      <w:r w:rsidRPr="006C3921">
        <w:rPr>
          <w:sz w:val="28"/>
          <w:szCs w:val="28"/>
        </w:rPr>
        <w:t>авиационной промышленности</w:t>
      </w:r>
      <w:r>
        <w:rPr>
          <w:sz w:val="28"/>
          <w:szCs w:val="28"/>
        </w:rPr>
        <w:t xml:space="preserve"> (120) и </w:t>
      </w:r>
      <w:r w:rsidRPr="00546590">
        <w:rPr>
          <w:sz w:val="28"/>
          <w:szCs w:val="28"/>
        </w:rPr>
        <w:t xml:space="preserve">Новосибирское структурное подразделение </w:t>
      </w:r>
      <w:proofErr w:type="spellStart"/>
      <w:r w:rsidRPr="00546590"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(450).</w:t>
      </w:r>
    </w:p>
    <w:p w:rsidR="0053391F" w:rsidRDefault="0053391F" w:rsidP="0053391F">
      <w:pPr>
        <w:spacing w:line="276" w:lineRule="auto"/>
        <w:ind w:firstLine="567"/>
        <w:jc w:val="both"/>
        <w:rPr>
          <w:sz w:val="28"/>
          <w:szCs w:val="28"/>
        </w:rPr>
      </w:pPr>
      <w:r w:rsidRPr="007A0B95">
        <w:rPr>
          <w:sz w:val="28"/>
          <w:szCs w:val="28"/>
        </w:rPr>
        <w:t xml:space="preserve">Представители территориальных организаций профсоюзов работников текстильной и легкой, химических отраслей промышленности, лесных отраслей,  рыбного хозяйства </w:t>
      </w:r>
      <w:r>
        <w:rPr>
          <w:sz w:val="28"/>
          <w:szCs w:val="28"/>
        </w:rPr>
        <w:t>не приняли участие в митинге</w:t>
      </w:r>
      <w:r w:rsidRPr="007A0B95">
        <w:rPr>
          <w:sz w:val="28"/>
          <w:szCs w:val="28"/>
        </w:rPr>
        <w:t>.</w:t>
      </w:r>
    </w:p>
    <w:p w:rsidR="0053391F" w:rsidRPr="00030374" w:rsidRDefault="0053391F" w:rsidP="0053391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Митинг в Академгородке, организованный профсоюзной организацией работников </w:t>
      </w:r>
      <w:r w:rsidRPr="009A5722">
        <w:rPr>
          <w:caps/>
          <w:sz w:val="28"/>
          <w:szCs w:val="28"/>
        </w:rPr>
        <w:t>ннц со ран</w:t>
      </w:r>
      <w:r>
        <w:rPr>
          <w:caps/>
          <w:sz w:val="28"/>
          <w:szCs w:val="28"/>
        </w:rPr>
        <w:t>,</w:t>
      </w:r>
      <w:r>
        <w:rPr>
          <w:sz w:val="28"/>
          <w:szCs w:val="28"/>
        </w:rPr>
        <w:t xml:space="preserve"> объединил 500 человек.</w:t>
      </w:r>
    </w:p>
    <w:p w:rsidR="0053391F" w:rsidRDefault="0053391F" w:rsidP="0053391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муниципальных образованиях Новосибирской области  использовались различные формы проведения первомайских мероприятий: демонстрации, митинги, собрания в первичных профорганизациях, расширенные заседания профсоюзных органов, районные собрания представителей трудовых коллективов. </w:t>
      </w:r>
    </w:p>
    <w:p w:rsidR="0053391F" w:rsidRDefault="0053391F" w:rsidP="0053391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По данным территориальных организаций профсоюзов в 12 муниципальных образованиях Новосибирской области состоялись митинги. Самыми массовыми стали митинги, организованные в Карасукском</w:t>
      </w:r>
      <w:r w:rsidRPr="00F97D5F">
        <w:rPr>
          <w:sz w:val="28"/>
        </w:rPr>
        <w:t xml:space="preserve"> (6000 чел.), </w:t>
      </w:r>
      <w:proofErr w:type="spellStart"/>
      <w:r w:rsidRPr="00F97D5F">
        <w:rPr>
          <w:sz w:val="28"/>
        </w:rPr>
        <w:t>Черепановском</w:t>
      </w:r>
      <w:proofErr w:type="spellEnd"/>
      <w:r w:rsidRPr="00F97D5F">
        <w:rPr>
          <w:sz w:val="28"/>
        </w:rPr>
        <w:t xml:space="preserve"> (1500 чел.) и </w:t>
      </w:r>
      <w:proofErr w:type="spellStart"/>
      <w:r w:rsidRPr="00F97D5F">
        <w:rPr>
          <w:sz w:val="28"/>
        </w:rPr>
        <w:t>Чановском</w:t>
      </w:r>
      <w:proofErr w:type="spellEnd"/>
      <w:r w:rsidRPr="00F97D5F">
        <w:rPr>
          <w:sz w:val="28"/>
        </w:rPr>
        <w:t xml:space="preserve"> (1000 чел) районах.</w:t>
      </w:r>
      <w:r>
        <w:rPr>
          <w:sz w:val="28"/>
        </w:rPr>
        <w:t xml:space="preserve"> Профсоюзные организации приняли активное участие в проведении праздничных мероприятий, проходивших 1 мая в муниципальных образованиях Новосибирской области. </w:t>
      </w:r>
    </w:p>
    <w:p w:rsidR="0053391F" w:rsidRPr="001C34E9" w:rsidRDefault="0053391F" w:rsidP="0053391F">
      <w:pPr>
        <w:spacing w:line="276" w:lineRule="auto"/>
        <w:ind w:firstLine="567"/>
        <w:jc w:val="both"/>
        <w:rPr>
          <w:b/>
          <w:sz w:val="28"/>
        </w:rPr>
      </w:pPr>
      <w:r w:rsidRPr="001C34E9">
        <w:rPr>
          <w:sz w:val="28"/>
        </w:rPr>
        <w:t>Президиум общественной организации Федерации профсоюзов Новосибирской области</w:t>
      </w:r>
      <w:r w:rsidRPr="001C34E9">
        <w:rPr>
          <w:b/>
          <w:sz w:val="28"/>
        </w:rPr>
        <w:t xml:space="preserve"> постановляет:</w:t>
      </w:r>
    </w:p>
    <w:p w:rsidR="0053391F" w:rsidRDefault="0053391F" w:rsidP="0053391F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1. Утвердить информацию об итогах </w:t>
      </w:r>
      <w:r w:rsidRPr="00643CEB">
        <w:rPr>
          <w:sz w:val="28"/>
        </w:rPr>
        <w:t>первомайской</w:t>
      </w:r>
      <w:r>
        <w:rPr>
          <w:sz w:val="28"/>
        </w:rPr>
        <w:t xml:space="preserve"> </w:t>
      </w:r>
      <w:r w:rsidRPr="00643CEB">
        <w:rPr>
          <w:sz w:val="28"/>
        </w:rPr>
        <w:t>акции профсоюзов в 2014 году</w:t>
      </w:r>
      <w:r>
        <w:rPr>
          <w:sz w:val="28"/>
        </w:rPr>
        <w:t xml:space="preserve"> «</w:t>
      </w:r>
      <w:r w:rsidRPr="00643CEB">
        <w:rPr>
          <w:sz w:val="28"/>
        </w:rPr>
        <w:t>Достойный труд – справедливая зарплата!</w:t>
      </w:r>
      <w:r>
        <w:rPr>
          <w:sz w:val="28"/>
        </w:rPr>
        <w:t>» (прил</w:t>
      </w:r>
      <w:r w:rsidR="00BD13AD">
        <w:rPr>
          <w:sz w:val="28"/>
        </w:rPr>
        <w:t>агается</w:t>
      </w:r>
      <w:r>
        <w:rPr>
          <w:sz w:val="28"/>
        </w:rPr>
        <w:t>).</w:t>
      </w:r>
    </w:p>
    <w:p w:rsidR="0053391F" w:rsidRDefault="0053391F" w:rsidP="0053391F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2. Рекомендовать членским организациям ОО ФП НСО провести подготовительную работу по обеспечению массового участия членов профсоюзов в коллективных действиях, приуроченных к «Всемирному дню действий профсоюзов «За достойный труд!» 7 октября 2014 г.</w:t>
      </w:r>
    </w:p>
    <w:p w:rsidR="0053391F" w:rsidRDefault="0053391F" w:rsidP="0053391F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3. В целях повышения эффективности профсоюзной акции «За достойный труд!» руководителям членских организаций направить в срок до 20 июня 2014 года в организационное управление аппарата ОО ФП НСО  предложения по формам проведения Всемирного дня действий профсоюзов 7 октября 2014 года.</w:t>
      </w:r>
    </w:p>
    <w:p w:rsidR="0053391F" w:rsidRPr="00302645" w:rsidRDefault="0053391F" w:rsidP="0053391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>4</w:t>
      </w:r>
      <w:r>
        <w:t xml:space="preserve">. </w:t>
      </w:r>
      <w:r w:rsidRPr="00302645">
        <w:rPr>
          <w:sz w:val="28"/>
          <w:szCs w:val="28"/>
        </w:rPr>
        <w:t xml:space="preserve">Организационному управлению аппарата ОО ФП НСО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Цыбулевская</w:t>
      </w:r>
      <w:proofErr w:type="spellEnd"/>
      <w:r>
        <w:rPr>
          <w:sz w:val="28"/>
          <w:szCs w:val="28"/>
        </w:rPr>
        <w:t xml:space="preserve"> Л.В.) </w:t>
      </w:r>
      <w:r w:rsidRPr="00302645">
        <w:rPr>
          <w:sz w:val="28"/>
          <w:szCs w:val="28"/>
        </w:rPr>
        <w:t xml:space="preserve">обобщить предложения членских организаций ОО ФП НСО и подготовить предложения </w:t>
      </w:r>
      <w:r>
        <w:rPr>
          <w:sz w:val="28"/>
          <w:szCs w:val="28"/>
        </w:rPr>
        <w:t xml:space="preserve">по </w:t>
      </w:r>
      <w:r w:rsidRPr="00302645">
        <w:rPr>
          <w:sz w:val="28"/>
          <w:szCs w:val="28"/>
        </w:rPr>
        <w:t xml:space="preserve">формам </w:t>
      </w:r>
      <w:r>
        <w:rPr>
          <w:sz w:val="28"/>
          <w:szCs w:val="28"/>
        </w:rPr>
        <w:t>проведения</w:t>
      </w:r>
      <w:r w:rsidRPr="00302645">
        <w:rPr>
          <w:sz w:val="28"/>
          <w:szCs w:val="28"/>
        </w:rPr>
        <w:t xml:space="preserve"> коллективных действий в рамках Всемирного дня дейс</w:t>
      </w:r>
      <w:r>
        <w:rPr>
          <w:sz w:val="28"/>
          <w:szCs w:val="28"/>
        </w:rPr>
        <w:t>твий «За достойный труд!» в 2014</w:t>
      </w:r>
      <w:r w:rsidRPr="00302645">
        <w:rPr>
          <w:sz w:val="28"/>
          <w:szCs w:val="28"/>
        </w:rPr>
        <w:t xml:space="preserve"> году и внести их на рассмотрение Координационного комитета солидарных действий </w:t>
      </w:r>
      <w:r>
        <w:rPr>
          <w:sz w:val="28"/>
          <w:szCs w:val="28"/>
        </w:rPr>
        <w:t>ОО ФП НСО</w:t>
      </w:r>
      <w:r w:rsidRPr="00302645">
        <w:rPr>
          <w:sz w:val="28"/>
          <w:szCs w:val="28"/>
        </w:rPr>
        <w:t>.</w:t>
      </w:r>
    </w:p>
    <w:p w:rsidR="0053391F" w:rsidRDefault="0053391F" w:rsidP="0053391F">
      <w:pPr>
        <w:spacing w:line="276" w:lineRule="auto"/>
        <w:ind w:firstLine="709"/>
        <w:jc w:val="both"/>
        <w:rPr>
          <w:sz w:val="28"/>
          <w:szCs w:val="28"/>
        </w:rPr>
      </w:pPr>
    </w:p>
    <w:p w:rsidR="00F44510" w:rsidRPr="00302645" w:rsidRDefault="00F44510" w:rsidP="0053391F">
      <w:pPr>
        <w:spacing w:line="276" w:lineRule="auto"/>
        <w:ind w:firstLine="709"/>
        <w:jc w:val="both"/>
        <w:rPr>
          <w:sz w:val="28"/>
          <w:szCs w:val="28"/>
        </w:rPr>
      </w:pPr>
    </w:p>
    <w:p w:rsidR="0053391F" w:rsidRPr="002D476E" w:rsidRDefault="0053391F" w:rsidP="0053391F">
      <w:pPr>
        <w:spacing w:line="276" w:lineRule="auto"/>
        <w:rPr>
          <w:sz w:val="28"/>
          <w:szCs w:val="28"/>
        </w:rPr>
      </w:pPr>
      <w:r w:rsidRPr="002D476E">
        <w:rPr>
          <w:sz w:val="28"/>
          <w:szCs w:val="28"/>
        </w:rPr>
        <w:t>Председатель</w:t>
      </w:r>
    </w:p>
    <w:p w:rsidR="0053391F" w:rsidRPr="002D476E" w:rsidRDefault="0053391F" w:rsidP="0053391F">
      <w:pPr>
        <w:spacing w:line="276" w:lineRule="auto"/>
        <w:rPr>
          <w:sz w:val="28"/>
          <w:szCs w:val="28"/>
        </w:rPr>
      </w:pPr>
      <w:r w:rsidRPr="002D476E">
        <w:rPr>
          <w:sz w:val="28"/>
          <w:szCs w:val="28"/>
        </w:rPr>
        <w:t>общественной организации</w:t>
      </w:r>
    </w:p>
    <w:p w:rsidR="0053391F" w:rsidRDefault="0053391F" w:rsidP="0053391F">
      <w:pPr>
        <w:spacing w:line="276" w:lineRule="auto"/>
        <w:rPr>
          <w:sz w:val="28"/>
          <w:szCs w:val="28"/>
        </w:rPr>
      </w:pPr>
      <w:r w:rsidRPr="002D476E">
        <w:rPr>
          <w:sz w:val="28"/>
          <w:szCs w:val="28"/>
        </w:rPr>
        <w:t>Федерации профсоюзов</w:t>
      </w:r>
    </w:p>
    <w:p w:rsidR="0053391F" w:rsidRPr="002D476E" w:rsidRDefault="0053391F" w:rsidP="0053391F">
      <w:pPr>
        <w:spacing w:line="276" w:lineRule="auto"/>
        <w:rPr>
          <w:sz w:val="28"/>
          <w:szCs w:val="28"/>
        </w:rPr>
      </w:pPr>
      <w:r w:rsidRPr="002D476E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D476E">
        <w:rPr>
          <w:sz w:val="28"/>
          <w:szCs w:val="28"/>
        </w:rPr>
        <w:t>А.А.Козлов</w:t>
      </w:r>
    </w:p>
    <w:p w:rsidR="0053391F" w:rsidRDefault="0053391F" w:rsidP="0053391F">
      <w:pPr>
        <w:spacing w:line="276" w:lineRule="auto"/>
      </w:pPr>
    </w:p>
    <w:p w:rsidR="008A6576" w:rsidRDefault="008A6576"/>
    <w:sectPr w:rsidR="008A6576" w:rsidSect="005339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07" w:rsidRDefault="001A5807" w:rsidP="001A5807">
      <w:r>
        <w:separator/>
      </w:r>
    </w:p>
  </w:endnote>
  <w:endnote w:type="continuationSeparator" w:id="0">
    <w:p w:rsidR="001A5807" w:rsidRDefault="001A5807" w:rsidP="001A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07" w:rsidRDefault="001A5807" w:rsidP="001A5807">
      <w:r>
        <w:separator/>
      </w:r>
    </w:p>
  </w:footnote>
  <w:footnote w:type="continuationSeparator" w:id="0">
    <w:p w:rsidR="001A5807" w:rsidRDefault="001A5807" w:rsidP="001A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91F"/>
    <w:rsid w:val="000131E3"/>
    <w:rsid w:val="00071609"/>
    <w:rsid w:val="00083715"/>
    <w:rsid w:val="000A0C7D"/>
    <w:rsid w:val="000B636B"/>
    <w:rsid w:val="000E2DFA"/>
    <w:rsid w:val="0012144A"/>
    <w:rsid w:val="00167DDF"/>
    <w:rsid w:val="00182682"/>
    <w:rsid w:val="001A5807"/>
    <w:rsid w:val="001A5BDB"/>
    <w:rsid w:val="00252347"/>
    <w:rsid w:val="00263AF1"/>
    <w:rsid w:val="002A1B21"/>
    <w:rsid w:val="00315A65"/>
    <w:rsid w:val="003219FD"/>
    <w:rsid w:val="00347EC0"/>
    <w:rsid w:val="00363A1C"/>
    <w:rsid w:val="003C6E7A"/>
    <w:rsid w:val="00413174"/>
    <w:rsid w:val="00441447"/>
    <w:rsid w:val="004619C9"/>
    <w:rsid w:val="004777BF"/>
    <w:rsid w:val="004A7E9F"/>
    <w:rsid w:val="004C2A73"/>
    <w:rsid w:val="0053391F"/>
    <w:rsid w:val="0063345D"/>
    <w:rsid w:val="00641009"/>
    <w:rsid w:val="00644E0F"/>
    <w:rsid w:val="006655F5"/>
    <w:rsid w:val="00667D40"/>
    <w:rsid w:val="006C1BE1"/>
    <w:rsid w:val="006C3B4C"/>
    <w:rsid w:val="006E07B1"/>
    <w:rsid w:val="00747AFA"/>
    <w:rsid w:val="00752EF3"/>
    <w:rsid w:val="00753D4D"/>
    <w:rsid w:val="00777200"/>
    <w:rsid w:val="007F7E6F"/>
    <w:rsid w:val="00832D88"/>
    <w:rsid w:val="008419F1"/>
    <w:rsid w:val="00842C8B"/>
    <w:rsid w:val="00876382"/>
    <w:rsid w:val="008A6576"/>
    <w:rsid w:val="008D243E"/>
    <w:rsid w:val="008D6E72"/>
    <w:rsid w:val="008E6602"/>
    <w:rsid w:val="00900BD5"/>
    <w:rsid w:val="00907FB2"/>
    <w:rsid w:val="00924C8D"/>
    <w:rsid w:val="00935108"/>
    <w:rsid w:val="00973FB4"/>
    <w:rsid w:val="00981051"/>
    <w:rsid w:val="00A01446"/>
    <w:rsid w:val="00A06876"/>
    <w:rsid w:val="00A17791"/>
    <w:rsid w:val="00AA255C"/>
    <w:rsid w:val="00AB7F3C"/>
    <w:rsid w:val="00B230E2"/>
    <w:rsid w:val="00B938E8"/>
    <w:rsid w:val="00BC2D54"/>
    <w:rsid w:val="00BD13AD"/>
    <w:rsid w:val="00BD6283"/>
    <w:rsid w:val="00BE096C"/>
    <w:rsid w:val="00C04113"/>
    <w:rsid w:val="00C31593"/>
    <w:rsid w:val="00C37C2F"/>
    <w:rsid w:val="00C97005"/>
    <w:rsid w:val="00CB6C57"/>
    <w:rsid w:val="00CD621A"/>
    <w:rsid w:val="00CE58F8"/>
    <w:rsid w:val="00D322FF"/>
    <w:rsid w:val="00D55AFA"/>
    <w:rsid w:val="00D57070"/>
    <w:rsid w:val="00D77F77"/>
    <w:rsid w:val="00DA6DAC"/>
    <w:rsid w:val="00DC39B9"/>
    <w:rsid w:val="00DD0A86"/>
    <w:rsid w:val="00DE6132"/>
    <w:rsid w:val="00E010AC"/>
    <w:rsid w:val="00E03850"/>
    <w:rsid w:val="00E25D0A"/>
    <w:rsid w:val="00E318F2"/>
    <w:rsid w:val="00E60723"/>
    <w:rsid w:val="00E92A40"/>
    <w:rsid w:val="00EA3D8D"/>
    <w:rsid w:val="00EB4183"/>
    <w:rsid w:val="00EF79F5"/>
    <w:rsid w:val="00F10342"/>
    <w:rsid w:val="00F44510"/>
    <w:rsid w:val="00F62551"/>
    <w:rsid w:val="00F62D08"/>
    <w:rsid w:val="00F74811"/>
    <w:rsid w:val="00F93D9E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1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339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3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391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4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4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2014-05-22T05:49:00Z</cp:lastPrinted>
  <dcterms:created xsi:type="dcterms:W3CDTF">2014-05-20T06:04:00Z</dcterms:created>
  <dcterms:modified xsi:type="dcterms:W3CDTF">2014-05-22T05:49:00Z</dcterms:modified>
</cp:coreProperties>
</file>